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C2ADE" w:rsidTr="002A4A36">
        <w:trPr>
          <w:trHeight w:val="12522"/>
        </w:trPr>
        <w:tc>
          <w:tcPr>
            <w:tcW w:w="10065" w:type="dxa"/>
            <w:vAlign w:val="center"/>
            <w:hideMark/>
          </w:tcPr>
          <w:tbl>
            <w:tblPr>
              <w:tblW w:w="47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2614"/>
            </w:tblGrid>
            <w:tr w:rsidR="000B0660" w:rsidRPr="00362E43" w:rsidTr="0053685A">
              <w:trPr>
                <w:tblCellSpacing w:w="15" w:type="dxa"/>
              </w:trPr>
              <w:tc>
                <w:tcPr>
                  <w:tcW w:w="3602" w:type="pct"/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362E43"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  <w:t xml:space="preserve">ΦΟΡΜΑ ΥΠΟΒΟΛΗΣ ΕΡΩΤΗΜΑΤΟΣ </w:t>
                  </w:r>
                </w:p>
              </w:tc>
              <w:tc>
                <w:tcPr>
                  <w:tcW w:w="1353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ΒΑΘΜΟΣ ΠΡΟΤΕΡΑΙΟΤΗΤΑΣ</w:t>
                  </w:r>
                </w:p>
                <w:p w:rsidR="000B0660" w:rsidRDefault="000B0660" w:rsidP="0053685A">
                  <w:pPr>
                    <w:ind w:left="11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ΥΨΗΛΟΣ       </w:t>
                  </w: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 xml:space="preserve">ΜΕΣΑΙΟΣ </w:t>
                  </w:r>
                </w:p>
                <w:p w:rsidR="000B0660" w:rsidRPr="00362E43" w:rsidRDefault="000B0660" w:rsidP="0053685A">
                  <w:pPr>
                    <w:ind w:left="11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ΧΑΜΗΛΟΣ</w:t>
                  </w:r>
                </w:p>
              </w:tc>
            </w:tr>
            <w:tr w:rsidR="000B0660" w:rsidRPr="00362E43" w:rsidTr="0053685A">
              <w:trPr>
                <w:tblCellSpacing w:w="15" w:type="dxa"/>
              </w:trPr>
              <w:tc>
                <w:tcPr>
                  <w:tcW w:w="3602" w:type="pct"/>
                  <w:vAlign w:val="center"/>
                  <w:hideMark/>
                </w:tcPr>
                <w:p w:rsidR="000B0660" w:rsidRPr="00362E43" w:rsidRDefault="000B0660" w:rsidP="0053685A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  <w:t>ΕΡΓΑΣΙΑΚΟ</w:t>
                  </w:r>
                </w:p>
              </w:tc>
              <w:tc>
                <w:tcPr>
                  <w:tcW w:w="1353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B0660" w:rsidRPr="00362E43" w:rsidRDefault="000B0660" w:rsidP="0053685A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B0660" w:rsidRPr="00362E43" w:rsidTr="0053685A">
              <w:trPr>
                <w:tblCellSpacing w:w="15" w:type="dxa"/>
              </w:trPr>
              <w:tc>
                <w:tcPr>
                  <w:tcW w:w="4970" w:type="pct"/>
                  <w:gridSpan w:val="2"/>
                  <w:vAlign w:val="center"/>
                  <w:hideMark/>
                </w:tcPr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62"/>
                    <w:gridCol w:w="1701"/>
                    <w:gridCol w:w="3761"/>
                  </w:tblGrid>
                  <w:tr w:rsidR="000B0660" w:rsidRPr="00362E43" w:rsidTr="0053685A">
                    <w:tc>
                      <w:tcPr>
                        <w:tcW w:w="2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ΗΜ/ΝΙΑ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     </w:t>
                        </w: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  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ΑΡ.ΠΡΩΤ.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</w:t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0660" w:rsidRPr="00362E43" w:rsidRDefault="000B0660" w:rsidP="0053685A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ΘΕΜΑ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0B0660" w:rsidRPr="00362E43" w:rsidRDefault="000B0660" w:rsidP="0053685A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A4A36" w:rsidRPr="00ED4A7F" w:rsidRDefault="002A4A36" w:rsidP="000B0660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:rsidR="000E5AD9" w:rsidRPr="002A4A36" w:rsidRDefault="000B0660" w:rsidP="002A4A36">
            <w:pPr>
              <w:spacing w:after="0"/>
              <w:rPr>
                <w:rFonts w:eastAsia="Times New Roman"/>
                <w:sz w:val="16"/>
                <w:szCs w:val="16"/>
              </w:rPr>
            </w:pP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Τα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πεδία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με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αστερίσκο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2A4A36">
              <w:rPr>
                <w:rFonts w:ascii="Arial" w:eastAsia="Times New Roman" w:hAnsi="Arial" w:cs="Arial"/>
                <w:b/>
                <w:bCs/>
                <w:i/>
                <w:iCs/>
                <w:color w:val="CC3300"/>
                <w:sz w:val="16"/>
                <w:szCs w:val="16"/>
              </w:rPr>
              <w:t>*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συμπληρώνονται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υποχρεωτικά</w:t>
            </w:r>
            <w:r w:rsidRPr="002A4A3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)</w:t>
            </w:r>
            <w:r w:rsidRPr="002A4A36">
              <w:rPr>
                <w:rFonts w:eastAsia="Times New Roman"/>
                <w:sz w:val="16"/>
                <w:szCs w:val="16"/>
              </w:rPr>
              <w:t xml:space="preserve"> </w:t>
            </w:r>
          </w:p>
          <w:tbl>
            <w:tblPr>
              <w:tblW w:w="9900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3072"/>
              <w:gridCol w:w="613"/>
              <w:gridCol w:w="851"/>
              <w:gridCol w:w="2835"/>
            </w:tblGrid>
            <w:tr w:rsidR="000E5AD9" w:rsidRPr="002A4A36" w:rsidTr="00721A00">
              <w:trPr>
                <w:trHeight w:val="541"/>
                <w:tblCellSpacing w:w="15" w:type="dxa"/>
              </w:trPr>
              <w:tc>
                <w:tcPr>
                  <w:tcW w:w="9840" w:type="dxa"/>
                  <w:gridSpan w:val="5"/>
                  <w:shd w:val="clear" w:color="auto" w:fill="A6A6A6" w:themeFill="background1" w:themeFillShade="A6"/>
                  <w:vAlign w:val="center"/>
                  <w:hideMark/>
                </w:tcPr>
                <w:p w:rsidR="000E5AD9" w:rsidRPr="002A4A36" w:rsidRDefault="000E5AD9" w:rsidP="004436E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</w:rPr>
                    <w:t>Α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ΣΤΟΙΧΕΙΑ</w:t>
                  </w:r>
                </w:p>
              </w:tc>
            </w:tr>
            <w:tr w:rsidR="000E5AD9" w:rsidRPr="002A4A36" w:rsidTr="008D13F5">
              <w:trPr>
                <w:trHeight w:val="517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ΕΠΩΝΥΜΟ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 xml:space="preserve">: 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ΟΝΟΜΑ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ΠΑΤΡΩΝΥΜΟ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ΥΠΗΚΟΟΤΗΤΑ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ΗΜ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ΝΙΑ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ΓΕΝΝΗΣΗΣ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ΔΙΕΥΘΥΝΣΗ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ΤΚ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2790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ΠΟΛΗ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ΠΕΡΙΦΕΡΕΙΑ</w:t>
                  </w: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2790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21A00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ΤΗΛΕΦΩΝΟ ΕΠΙΚΟΙΝΩΝΙΑΣ</w:t>
                  </w:r>
                </w:p>
              </w:tc>
              <w:tc>
                <w:tcPr>
                  <w:tcW w:w="3655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sz w:val="18"/>
                      <w:szCs w:val="18"/>
                    </w:rPr>
                    <w:t>ΣΤΑΘΕΡΟ:</w:t>
                  </w:r>
                </w:p>
              </w:tc>
              <w:tc>
                <w:tcPr>
                  <w:tcW w:w="3641" w:type="dxa"/>
                  <w:gridSpan w:val="2"/>
                  <w:vAlign w:val="center"/>
                </w:tcPr>
                <w:p w:rsidR="00721A00" w:rsidRPr="008D13F5" w:rsidRDefault="00721A00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D13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ΚΙΝΗΤΟ:</w:t>
                  </w:r>
                </w:p>
              </w:tc>
            </w:tr>
            <w:tr w:rsidR="000E5AD9" w:rsidRPr="002A4A36" w:rsidTr="008D13F5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D13F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/>
                    </w:rPr>
                    <w:t>E-mail:</w:t>
                  </w:r>
                  <w:r w:rsidRPr="008D13F5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7326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5AD9" w:rsidRPr="008D13F5" w:rsidRDefault="000E5AD9" w:rsidP="008D13F5">
                  <w:pPr>
                    <w:spacing w:line="360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0E5AD9" w:rsidRPr="002A4A36" w:rsidRDefault="000E5AD9" w:rsidP="000E5AD9">
            <w:pPr>
              <w:rPr>
                <w:rFonts w:eastAsia="Times New Roman"/>
                <w:lang w:val="en-US"/>
              </w:rPr>
            </w:pPr>
          </w:p>
          <w:tbl>
            <w:tblPr>
              <w:tblW w:w="9900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1614"/>
              <w:gridCol w:w="2310"/>
              <w:gridCol w:w="2168"/>
              <w:gridCol w:w="1827"/>
              <w:gridCol w:w="1115"/>
            </w:tblGrid>
            <w:tr w:rsidR="000B0660" w:rsidRPr="002A4A36" w:rsidTr="000B0660">
              <w:trPr>
                <w:tblCellSpacing w:w="15" w:type="dxa"/>
              </w:trPr>
              <w:tc>
                <w:tcPr>
                  <w:tcW w:w="4970" w:type="pct"/>
                  <w:gridSpan w:val="6"/>
                  <w:shd w:val="clear" w:color="auto" w:fill="A6A6A6" w:themeFill="background1" w:themeFillShade="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2A4A36" w:rsidRDefault="000B0660" w:rsidP="0053685A">
                  <w:pPr>
                    <w:spacing w:line="360" w:lineRule="atLeast"/>
                    <w:ind w:left="116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B.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ΛΟΙΠΕΣ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ΠΛΗΡΟΦΟΡΙΕΣ</w:t>
                  </w:r>
                </w:p>
              </w:tc>
            </w:tr>
            <w:tr w:rsidR="008D13F5" w:rsidRPr="003F2DCE" w:rsidTr="008D13F5">
              <w:trPr>
                <w:tblCellSpacing w:w="15" w:type="dxa"/>
              </w:trPr>
              <w:tc>
                <w:tcPr>
                  <w:tcW w:w="421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ΦΥΛΟ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3F2DCE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813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7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-6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ΟΙΚΟΓΕΝΕΙΑΚΗ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ΚΑΤΑΣΤΑΣΗ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1096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3F2DCE" w:rsidRDefault="000B0660" w:rsidP="0053685A">
                  <w:pPr>
                    <w:spacing w:line="360" w:lineRule="atLeast"/>
                    <w:ind w:left="116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21" w:type="pct"/>
                  <w:vAlign w:val="center"/>
                </w:tcPr>
                <w:p w:rsidR="000B0660" w:rsidRPr="003F2DCE" w:rsidRDefault="000B0660" w:rsidP="00721A00">
                  <w:pPr>
                    <w:spacing w:line="360" w:lineRule="atLeast"/>
                    <w:ind w:left="-29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ΑΡΙΘΜΟΣ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ΤΕΚΝΩΝ</w:t>
                  </w:r>
                  <w:r w:rsidRPr="003F2DCE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3F2DCE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473" w:type="pct"/>
                </w:tcPr>
                <w:p w:rsidR="000B0660" w:rsidRPr="003F2DCE" w:rsidRDefault="000B0660" w:rsidP="0053685A">
                  <w:pPr>
                    <w:spacing w:line="360" w:lineRule="atLeast"/>
                    <w:ind w:left="116"/>
                    <w:rPr>
                      <w:rFonts w:eastAsiaTheme="minorEastAsia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:rsidR="00742B3B" w:rsidRDefault="00742B3B" w:rsidP="000E5AD9">
            <w:pPr>
              <w:rPr>
                <w:rFonts w:eastAsia="Times New Roman"/>
              </w:rPr>
            </w:pPr>
          </w:p>
          <w:p w:rsidR="003F2DCE" w:rsidRDefault="003F2DCE" w:rsidP="000E5AD9">
            <w:pPr>
              <w:rPr>
                <w:rFonts w:eastAsia="Times New Roman"/>
              </w:rPr>
            </w:pPr>
          </w:p>
          <w:p w:rsidR="003F2DCE" w:rsidRPr="003F2DCE" w:rsidRDefault="003F2DCE" w:rsidP="000E5AD9">
            <w:pPr>
              <w:rPr>
                <w:rFonts w:eastAsia="Times New Roman"/>
              </w:rPr>
            </w:pPr>
          </w:p>
          <w:tbl>
            <w:tblPr>
              <w:tblW w:w="9993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2361"/>
              <w:gridCol w:w="2361"/>
              <w:gridCol w:w="2361"/>
            </w:tblGrid>
            <w:tr w:rsidR="002621F2" w:rsidRPr="002A4A36" w:rsidTr="000B0660">
              <w:trPr>
                <w:trHeight w:val="563"/>
                <w:tblCellSpacing w:w="15" w:type="dxa"/>
              </w:trPr>
              <w:tc>
                <w:tcPr>
                  <w:tcW w:w="9933" w:type="dxa"/>
                  <w:gridSpan w:val="4"/>
                  <w:shd w:val="clear" w:color="auto" w:fill="A6A6A6" w:themeFill="background1" w:themeFillShade="A6"/>
                  <w:vAlign w:val="center"/>
                  <w:hideMark/>
                </w:tcPr>
                <w:p w:rsidR="002621F2" w:rsidRPr="002A4A36" w:rsidRDefault="002621F2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lastRenderedPageBreak/>
                    <w:t>Γ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ΕΡΓΑΣΙΑΚΗ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ΚΑΤΑΣΤΑΣΗ</w:t>
                  </w:r>
                </w:p>
              </w:tc>
            </w:tr>
            <w:tr w:rsidR="000B0660" w:rsidRPr="002A4A36" w:rsidTr="000B0660">
              <w:trPr>
                <w:trHeight w:val="563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ΕΠΑΓΓΕΛΜΑ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2331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2331" w:type="dxa"/>
                  <w:vAlign w:val="center"/>
                </w:tcPr>
                <w:p w:rsidR="000B0660" w:rsidRPr="00A27403" w:rsidRDefault="000B0660" w:rsidP="00A27403">
                  <w:pPr>
                    <w:spacing w:line="360" w:lineRule="atLeast"/>
                    <w:ind w:left="48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ΕΙΔΙΚΟΤΗΤΑ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 xml:space="preserve"> *</w:t>
                  </w:r>
                </w:p>
              </w:tc>
              <w:tc>
                <w:tcPr>
                  <w:tcW w:w="2316" w:type="dxa"/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2621F2" w:rsidRPr="002A4A36" w:rsidTr="000B0660">
              <w:trPr>
                <w:trHeight w:val="651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2621F2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ΝΟΜΙΚΗ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ΜΟΡΦΗ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ΕΡΓΟΔΟΤΗ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2621F2" w:rsidRPr="002A4A36" w:rsidTr="000B0660">
              <w:trPr>
                <w:trHeight w:val="542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ΗΜΕΡΟΜΗΝΙΑ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ΠΡΟΣΛΗΨΗΣ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2621F2" w:rsidRPr="00A27403" w:rsidRDefault="002621F2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0B0660" w:rsidRPr="002A4A36" w:rsidTr="000B0660">
              <w:trPr>
                <w:trHeight w:val="645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ΜΟΡΦΗ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ΑΠΑΣΧΟΛΗΣΗΣ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53685A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ΠΛΗΡΗΣ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ΜΕΡΙΚΗ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ΩΡΟΜΙΣΘΙΑ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/>
                    </w:rPr>
                    <w:t>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ΕΠΟΧΙΑΚΗ</w:t>
                  </w:r>
                </w:p>
              </w:tc>
            </w:tr>
            <w:tr w:rsidR="000B0660" w:rsidTr="000B0660">
              <w:trPr>
                <w:trHeight w:val="579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ΕΙΔΟΣ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ΣΥΜΒΑΣΗΣ</w:t>
                  </w: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  <w:lang w:val="en-US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0B0660" w:rsidRPr="00A27403" w:rsidRDefault="000B0660" w:rsidP="00C61431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ΑΟΡΙΣΤΟΥ ΧΡΟΝΟΥ</w:t>
                  </w:r>
                  <w:r w:rsidRPr="00A27403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ΟΡΙΣΜΕΝΟΥ ΧΡΟΝΟΥ</w:t>
                  </w:r>
                  <w:r w:rsidRPr="00A27403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 xml:space="preserve"> ΕΡΓΟ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ΑΛΛΟ</w:t>
                  </w:r>
                </w:p>
              </w:tc>
            </w:tr>
            <w:tr w:rsidR="000B0660" w:rsidTr="002A4A36">
              <w:trPr>
                <w:trHeight w:val="543"/>
                <w:tblCellSpacing w:w="15" w:type="dxa"/>
              </w:trPr>
              <w:tc>
                <w:tcPr>
                  <w:tcW w:w="28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B0660" w:rsidRPr="00A27403" w:rsidRDefault="000B0660" w:rsidP="002621F2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A27403"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  <w:t>ΦΟΡΕΑΣ ΚΥΡΙΑΣ ΑΣΦΑΛΙΣΗΣ:</w:t>
                  </w:r>
                  <w:r w:rsidRPr="00A27403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7038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0B0660" w:rsidRPr="00A27403" w:rsidRDefault="000B0660" w:rsidP="000B0660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ΙΚΑ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 xml:space="preserve"> 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ΟΑΕΕ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ΟΓΑ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ΝΑΤ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ΕΤΑΑ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ΔΗΜΟΣΙΟ</w:t>
                  </w:r>
                  <w:r w:rsidRPr="00A27403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Πρώην Ειδικά Ταμεία</w:t>
                  </w:r>
                </w:p>
                <w:p w:rsidR="000B0660" w:rsidRPr="00A27403" w:rsidRDefault="000B0660" w:rsidP="000B0660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27403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A27403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ΤΣΜΕΔΕ</w:t>
                  </w:r>
                </w:p>
              </w:tc>
            </w:tr>
          </w:tbl>
          <w:p w:rsidR="002621F2" w:rsidRDefault="002621F2" w:rsidP="000E5AD9">
            <w:pPr>
              <w:rPr>
                <w:rFonts w:eastAsia="Times New Roman"/>
              </w:rPr>
            </w:pPr>
          </w:p>
          <w:tbl>
            <w:tblPr>
              <w:tblW w:w="1001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6"/>
            </w:tblGrid>
            <w:tr w:rsidR="000B0660" w:rsidRPr="00362E43" w:rsidTr="003F2DCE">
              <w:trPr>
                <w:trHeight w:val="177"/>
                <w:tblCellSpacing w:w="15" w:type="dxa"/>
              </w:trPr>
              <w:tc>
                <w:tcPr>
                  <w:tcW w:w="4970" w:type="pct"/>
                  <w:vAlign w:val="center"/>
                </w:tcPr>
                <w:p w:rsidR="000B0660" w:rsidRPr="00362E43" w:rsidRDefault="000B0660" w:rsidP="00386724">
                  <w:pPr>
                    <w:jc w:val="both"/>
                    <w:rPr>
                      <w:sz w:val="16"/>
                      <w:szCs w:val="16"/>
                    </w:rPr>
                  </w:pP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Προηγούμενοι Αριθμοί Πρωτοκόλλου ερωτημάτων ωφελούμενου:</w:t>
                  </w:r>
                </w:p>
              </w:tc>
            </w:tr>
            <w:tr w:rsidR="000B0660" w:rsidRPr="00362E43" w:rsidTr="003F2DCE">
              <w:trPr>
                <w:trHeight w:val="357"/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0B0660" w:rsidRPr="00362E43" w:rsidRDefault="000B0660" w:rsidP="00386724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</w:t>
                  </w: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</w:t>
                  </w: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Δεν δέχομαι να χρησιμοποιηθούν τα προσωπικά μου δεδομένα από το ΙΝΕ/ΓΣΕΕ για στατιστικούς λόγους, για επεξεργασία κωδικοποίησης και προς ενημέρωσή μου για τα προγράμματά του.</w:t>
                  </w: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Style w:val="a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804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Δ. ΑΝΑΠΥΞΗ ΕΡΩΤΗΜΑΤΟΣ</w:t>
                  </w:r>
                </w:p>
              </w:tc>
            </w:tr>
            <w:tr w:rsidR="000B0660" w:rsidRPr="00362E43" w:rsidTr="000B0660">
              <w:trPr>
                <w:trHeight w:val="3988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Style w:val="a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804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ΔΙΕΥΚΡΙΝΗΣΕΙΣ </w:t>
                  </w:r>
                </w:p>
              </w:tc>
            </w:tr>
            <w:tr w:rsidR="000B0660" w:rsidRPr="00362E43" w:rsidTr="000B0660">
              <w:trPr>
                <w:trHeight w:val="3432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B0660" w:rsidRPr="00362E43" w:rsidRDefault="000B0660" w:rsidP="000B0660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tbl>
            <w:tblPr>
              <w:tblStyle w:val="aa"/>
              <w:tblW w:w="989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93"/>
            </w:tblGrid>
            <w:tr w:rsidR="000B0660" w:rsidRPr="00362E43" w:rsidTr="000B0660">
              <w:trPr>
                <w:trHeight w:val="746"/>
              </w:trPr>
              <w:tc>
                <w:tcPr>
                  <w:tcW w:w="9893" w:type="dxa"/>
                  <w:shd w:val="clear" w:color="auto" w:fill="A6A6A6" w:themeFill="background1" w:themeFillShade="A6"/>
                  <w:vAlign w:val="center"/>
                </w:tcPr>
                <w:p w:rsidR="000B0660" w:rsidRPr="001C4B1A" w:rsidRDefault="000B0660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ΑΠΑΝΤΗΣΗ</w:t>
                  </w:r>
                </w:p>
              </w:tc>
            </w:tr>
            <w:tr w:rsidR="000B0660" w:rsidRPr="00362E43" w:rsidTr="003F2DCE">
              <w:trPr>
                <w:trHeight w:val="6965"/>
              </w:trPr>
              <w:tc>
                <w:tcPr>
                  <w:tcW w:w="9893" w:type="dxa"/>
                </w:tcPr>
                <w:p w:rsidR="000B0660" w:rsidRPr="00362E43" w:rsidRDefault="000B0660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0B0660" w:rsidRPr="00362E43" w:rsidRDefault="000B0660" w:rsidP="0053685A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  <w:r w:rsidRPr="00362E43"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  <w:t>Για το ΙΝΕ/ΓΣΕΕ</w:t>
                  </w:r>
                </w:p>
              </w:tc>
            </w:tr>
          </w:tbl>
          <w:p w:rsidR="009C2ADE" w:rsidRPr="00386724" w:rsidRDefault="009C2ADE" w:rsidP="004436E1">
            <w:pPr>
              <w:rPr>
                <w:rFonts w:eastAsia="Times New Roman"/>
                <w:lang w:val="en-US"/>
              </w:rPr>
            </w:pPr>
          </w:p>
        </w:tc>
      </w:tr>
    </w:tbl>
    <w:p w:rsidR="009C2ADE" w:rsidRPr="00FD226E" w:rsidRDefault="009C2ADE" w:rsidP="00FD226E">
      <w:pPr>
        <w:rPr>
          <w:rFonts w:eastAsia="Times New Roman"/>
          <w:lang w:val="en-US"/>
        </w:rPr>
      </w:pPr>
    </w:p>
    <w:sectPr w:rsidR="009C2ADE" w:rsidRPr="00FD226E" w:rsidSect="00140BC9">
      <w:headerReference w:type="default" r:id="rId9"/>
      <w:footerReference w:type="default" r:id="rId10"/>
      <w:pgSz w:w="11906" w:h="16838"/>
      <w:pgMar w:top="1418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90" w:rsidRDefault="00B72C90" w:rsidP="001003F0">
      <w:pPr>
        <w:spacing w:after="0" w:line="240" w:lineRule="auto"/>
      </w:pPr>
      <w:r>
        <w:separator/>
      </w:r>
    </w:p>
  </w:endnote>
  <w:endnote w:type="continuationSeparator" w:id="0">
    <w:p w:rsidR="00B72C90" w:rsidRDefault="00B72C90" w:rsidP="0010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F0" w:rsidRDefault="00140BC9" w:rsidP="00140BC9">
    <w:pPr>
      <w:pStyle w:val="a5"/>
      <w:jc w:val="center"/>
      <w:rPr>
        <w:lang w:val="en-US"/>
      </w:rPr>
    </w:pPr>
    <w:r>
      <w:rPr>
        <w:noProof/>
        <w:lang w:eastAsia="el-GR"/>
      </w:rPr>
      <w:drawing>
        <wp:inline distT="0" distB="0" distL="0" distR="0" wp14:anchorId="51507608" wp14:editId="16CD03A0">
          <wp:extent cx="4968648" cy="1148544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I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471" cy="115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73FE" w:rsidRPr="00140BC9" w:rsidRDefault="008173FE" w:rsidP="00140BC9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90" w:rsidRDefault="00B72C90" w:rsidP="001003F0">
      <w:pPr>
        <w:spacing w:after="0" w:line="240" w:lineRule="auto"/>
      </w:pPr>
      <w:r>
        <w:separator/>
      </w:r>
    </w:p>
  </w:footnote>
  <w:footnote w:type="continuationSeparator" w:id="0">
    <w:p w:rsidR="00B72C90" w:rsidRDefault="00B72C90" w:rsidP="0010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5B" w:rsidRDefault="00F7655B" w:rsidP="00650C6E">
    <w:pPr>
      <w:pStyle w:val="a4"/>
      <w:jc w:val="center"/>
    </w:pPr>
    <w:r>
      <w:rPr>
        <w:noProof/>
        <w:lang w:eastAsia="el-GR"/>
      </w:rPr>
      <w:drawing>
        <wp:inline distT="0" distB="0" distL="0" distR="0" wp14:anchorId="43F42FD5" wp14:editId="09DBD393">
          <wp:extent cx="1932305" cy="691515"/>
          <wp:effectExtent l="0" t="0" r="0" b="0"/>
          <wp:docPr id="2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74A97F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70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18"/>
        <w:szCs w:val="18"/>
        <w:vertAlign w:val="baseline"/>
      </w:rPr>
    </w:lvl>
    <w:lvl w:ilvl="1">
      <w:start w:val="1"/>
      <w:numFmt w:val="upperLetter"/>
      <w:suff w:val="nothing"/>
      <w:lvlText w:val="%2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Letter"/>
      <w:suff w:val="nothing"/>
      <w:lvlText w:val="(%6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lowerRoman"/>
      <w:suff w:val="nothing"/>
      <w:lvlText w:val="%7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Letter"/>
      <w:suff w:val="nothing"/>
      <w:lvlText w:val="(%9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decimal"/>
      <w:isLgl/>
      <w:suff w:val="nothing"/>
      <w:lvlText w:val="%7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2">
    <w:nsid w:val="00000005"/>
    <w:multiLevelType w:val="multilevel"/>
    <w:tmpl w:val="0658D6C2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3">
    <w:nsid w:val="07811308"/>
    <w:multiLevelType w:val="hybridMultilevel"/>
    <w:tmpl w:val="9BCED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B20"/>
    <w:multiLevelType w:val="hybridMultilevel"/>
    <w:tmpl w:val="D8527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A0EEC"/>
    <w:multiLevelType w:val="hybridMultilevel"/>
    <w:tmpl w:val="8C4A90F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F52192F"/>
    <w:multiLevelType w:val="hybridMultilevel"/>
    <w:tmpl w:val="BDECB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270A"/>
    <w:multiLevelType w:val="hybridMultilevel"/>
    <w:tmpl w:val="A32AF85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16"/>
    <w:rsid w:val="00021BD8"/>
    <w:rsid w:val="00073C27"/>
    <w:rsid w:val="00096884"/>
    <w:rsid w:val="000B0660"/>
    <w:rsid w:val="000E5AD9"/>
    <w:rsid w:val="000F0331"/>
    <w:rsid w:val="000F100A"/>
    <w:rsid w:val="001003F0"/>
    <w:rsid w:val="0011334D"/>
    <w:rsid w:val="00140BC9"/>
    <w:rsid w:val="00146620"/>
    <w:rsid w:val="00177D29"/>
    <w:rsid w:val="001A2A2A"/>
    <w:rsid w:val="001C130F"/>
    <w:rsid w:val="001F648F"/>
    <w:rsid w:val="002345B5"/>
    <w:rsid w:val="002428BA"/>
    <w:rsid w:val="002502B1"/>
    <w:rsid w:val="002621F2"/>
    <w:rsid w:val="002629BC"/>
    <w:rsid w:val="002A4A36"/>
    <w:rsid w:val="002B1CDE"/>
    <w:rsid w:val="002D63E5"/>
    <w:rsid w:val="002E2831"/>
    <w:rsid w:val="0031040D"/>
    <w:rsid w:val="0032769B"/>
    <w:rsid w:val="00386724"/>
    <w:rsid w:val="003C2A1C"/>
    <w:rsid w:val="003F2DCE"/>
    <w:rsid w:val="0047732F"/>
    <w:rsid w:val="004E3C54"/>
    <w:rsid w:val="005207FF"/>
    <w:rsid w:val="005220DA"/>
    <w:rsid w:val="005648D9"/>
    <w:rsid w:val="005B5481"/>
    <w:rsid w:val="00650C6E"/>
    <w:rsid w:val="00664C08"/>
    <w:rsid w:val="00666532"/>
    <w:rsid w:val="00674950"/>
    <w:rsid w:val="0067740C"/>
    <w:rsid w:val="00681B9F"/>
    <w:rsid w:val="006C5D7E"/>
    <w:rsid w:val="00705EFC"/>
    <w:rsid w:val="00721A00"/>
    <w:rsid w:val="007333AB"/>
    <w:rsid w:val="007365A6"/>
    <w:rsid w:val="00742B3B"/>
    <w:rsid w:val="007463F8"/>
    <w:rsid w:val="00764F82"/>
    <w:rsid w:val="007A6663"/>
    <w:rsid w:val="008173FE"/>
    <w:rsid w:val="00886D2F"/>
    <w:rsid w:val="008D13F5"/>
    <w:rsid w:val="008D22D9"/>
    <w:rsid w:val="00900321"/>
    <w:rsid w:val="00924C06"/>
    <w:rsid w:val="009C2ADE"/>
    <w:rsid w:val="00A03294"/>
    <w:rsid w:val="00A0543E"/>
    <w:rsid w:val="00A27403"/>
    <w:rsid w:val="00A43416"/>
    <w:rsid w:val="00A462CB"/>
    <w:rsid w:val="00A5344F"/>
    <w:rsid w:val="00AB335B"/>
    <w:rsid w:val="00B72C90"/>
    <w:rsid w:val="00B76638"/>
    <w:rsid w:val="00B80864"/>
    <w:rsid w:val="00B84B09"/>
    <w:rsid w:val="00BB31DC"/>
    <w:rsid w:val="00BC1D79"/>
    <w:rsid w:val="00C132AE"/>
    <w:rsid w:val="00C64124"/>
    <w:rsid w:val="00C94EC2"/>
    <w:rsid w:val="00D140F7"/>
    <w:rsid w:val="00D27350"/>
    <w:rsid w:val="00D45563"/>
    <w:rsid w:val="00D54E2A"/>
    <w:rsid w:val="00DA0D45"/>
    <w:rsid w:val="00DA0F35"/>
    <w:rsid w:val="00DD5808"/>
    <w:rsid w:val="00DF4568"/>
    <w:rsid w:val="00E028AB"/>
    <w:rsid w:val="00E20FA0"/>
    <w:rsid w:val="00E916F7"/>
    <w:rsid w:val="00EB2A98"/>
    <w:rsid w:val="00ED4A7F"/>
    <w:rsid w:val="00ED633C"/>
    <w:rsid w:val="00EF66B7"/>
    <w:rsid w:val="00F25418"/>
    <w:rsid w:val="00F7655B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26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26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CA26-25D3-4930-BEED-08A3F98B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Dinos Galazios</dc:creator>
  <cp:lastModifiedBy>Giorgos Moraitis</cp:lastModifiedBy>
  <cp:revision>10</cp:revision>
  <cp:lastPrinted>2017-07-13T10:29:00Z</cp:lastPrinted>
  <dcterms:created xsi:type="dcterms:W3CDTF">2017-08-30T17:05:00Z</dcterms:created>
  <dcterms:modified xsi:type="dcterms:W3CDTF">2018-02-12T14:49:00Z</dcterms:modified>
</cp:coreProperties>
</file>